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255" w:rsidRPr="00813587" w:rsidRDefault="00DD7255" w:rsidP="00DD7255">
      <w:pPr>
        <w:ind w:left="-360" w:right="-180"/>
        <w:jc w:val="center"/>
        <w:rPr>
          <w:rFonts w:ascii="Times New Roman" w:hAnsi="Times New Roman"/>
          <w:b/>
        </w:rPr>
      </w:pPr>
      <w:bookmarkStart w:id="0" w:name="_GoBack"/>
      <w:r w:rsidRPr="00813587">
        <w:rPr>
          <w:rFonts w:ascii="Times New Roman" w:hAnsi="Times New Roman"/>
          <w:b/>
        </w:rPr>
        <w:t>CỘNG HÒA XÃ HỘI CHỦ NGHĨA VIỆT NAM</w:t>
      </w:r>
    </w:p>
    <w:p w:rsidR="00DD7255" w:rsidRPr="00813587" w:rsidRDefault="00DD7255" w:rsidP="00DD7255">
      <w:pPr>
        <w:ind w:left="-360" w:right="-180"/>
        <w:jc w:val="center"/>
        <w:rPr>
          <w:rFonts w:ascii="Times New Roman" w:hAnsi="Times New Roman"/>
          <w:sz w:val="26"/>
          <w:szCs w:val="26"/>
        </w:rPr>
      </w:pPr>
      <w:r w:rsidRPr="00813587">
        <w:rPr>
          <w:rFonts w:ascii="Times New Roman" w:hAnsi="Times New Roman"/>
          <w:b/>
        </w:rPr>
        <w:t>Độc lập – Tự do – Hạnh phúc</w:t>
      </w:r>
    </w:p>
    <w:p w:rsidR="00DD7255" w:rsidRPr="00813587" w:rsidRDefault="00EF2554" w:rsidP="00DD7255">
      <w:pPr>
        <w:ind w:right="-720"/>
        <w:jc w:val="center"/>
        <w:rPr>
          <w:rFonts w:ascii="Times New Roman" w:hAnsi="Times New Roman"/>
          <w:b/>
          <w:i/>
          <w:sz w:val="26"/>
          <w:szCs w:val="26"/>
          <w:lang w:val="vi-VN"/>
        </w:rPr>
      </w:pPr>
      <w:r w:rsidRPr="00813587">
        <w:rPr>
          <w:rFonts w:ascii="Times New Roman" w:hAnsi="Times New Roman"/>
          <w:noProof/>
        </w:rPr>
        <w:pict>
          <v:shapetype id="_x0000_t32" coordsize="21600,21600" o:spt="32" o:oned="t" path="m,l21600,21600e" filled="f">
            <v:path arrowok="t" fillok="f" o:connecttype="none"/>
            <o:lock v:ext="edit" shapetype="t"/>
          </v:shapetype>
          <v:shape id="Straight Arrow Connector 9" o:spid="_x0000_s1026" type="#_x0000_t32" style="position:absolute;left:0;text-align:left;margin-left:174.25pt;margin-top:2.5pt;width:111.5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WFO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"/>
        </w:pict>
      </w:r>
    </w:p>
    <w:p w:rsidR="00DD7255" w:rsidRPr="00813587" w:rsidRDefault="00DD7255" w:rsidP="00DD7255">
      <w:pPr>
        <w:ind w:right="-720"/>
        <w:jc w:val="center"/>
        <w:rPr>
          <w:rFonts w:ascii="Times New Roman" w:hAnsi="Times New Roman"/>
          <w:b/>
          <w:i/>
          <w:sz w:val="26"/>
          <w:szCs w:val="26"/>
          <w:lang w:val="vi-VN"/>
        </w:rPr>
      </w:pPr>
    </w:p>
    <w:p w:rsidR="00DD7255" w:rsidRPr="00813587" w:rsidRDefault="00DD7255" w:rsidP="00DD7255">
      <w:pPr>
        <w:spacing w:line="300" w:lineRule="exact"/>
        <w:jc w:val="center"/>
        <w:rPr>
          <w:rFonts w:ascii="Times New Roman" w:hAnsi="Times New Roman"/>
          <w:b/>
          <w:bCs/>
          <w:sz w:val="26"/>
          <w:szCs w:val="26"/>
        </w:rPr>
      </w:pPr>
      <w:r w:rsidRPr="00813587">
        <w:rPr>
          <w:rFonts w:ascii="Times New Roman" w:hAnsi="Times New Roman"/>
          <w:b/>
          <w:bCs/>
          <w:sz w:val="26"/>
          <w:szCs w:val="26"/>
        </w:rPr>
        <w:t>BẢN NHẬN XÉT CỦA NGƯỜI THẨM ĐỊNH LUẬN VĂN THẠC SĨ</w:t>
      </w:r>
    </w:p>
    <w:p w:rsidR="00DD7255" w:rsidRPr="00813587" w:rsidRDefault="00DD7255" w:rsidP="00DD7255">
      <w:pPr>
        <w:spacing w:line="300" w:lineRule="exact"/>
        <w:rPr>
          <w:rFonts w:ascii="Times New Roman" w:hAnsi="Times New Roman"/>
          <w:sz w:val="16"/>
          <w:szCs w:val="16"/>
        </w:rPr>
      </w:pPr>
      <w:r w:rsidRPr="00813587">
        <w:rPr>
          <w:rFonts w:ascii="Times New Roman" w:hAnsi="Times New Roman"/>
          <w:sz w:val="26"/>
          <w:szCs w:val="26"/>
        </w:rPr>
        <w:t xml:space="preserve">Họ, tên, chức danh, học vị người nhận xét: </w:t>
      </w:r>
      <w:r w:rsidRPr="00813587">
        <w:rPr>
          <w:rFonts w:ascii="Times New Roman" w:hAnsi="Times New Roman"/>
          <w:sz w:val="16"/>
          <w:szCs w:val="16"/>
        </w:rPr>
        <w:t>…………...........………………….........................................................…….</w:t>
      </w:r>
    </w:p>
    <w:p w:rsidR="00DD7255" w:rsidRPr="00813587" w:rsidRDefault="00DD7255" w:rsidP="00DD7255">
      <w:pPr>
        <w:spacing w:line="300" w:lineRule="exact"/>
        <w:jc w:val="both"/>
        <w:rPr>
          <w:rFonts w:ascii="Times New Roman" w:hAnsi="Times New Roman"/>
          <w:sz w:val="16"/>
          <w:szCs w:val="16"/>
        </w:rPr>
      </w:pPr>
      <w:r w:rsidRPr="00813587">
        <w:rPr>
          <w:rFonts w:ascii="Times New Roman" w:hAnsi="Times New Roman"/>
          <w:sz w:val="26"/>
          <w:szCs w:val="26"/>
        </w:rPr>
        <w:t xml:space="preserve">Cơ quan công tác: </w:t>
      </w:r>
      <w:r w:rsidRPr="00813587">
        <w:rPr>
          <w:rFonts w:ascii="Times New Roman" w:hAnsi="Times New Roman"/>
          <w:sz w:val="16"/>
          <w:szCs w:val="16"/>
        </w:rPr>
        <w:t>………................................................................................………………………………………...…………………</w:t>
      </w:r>
    </w:p>
    <w:p w:rsidR="00DD7255" w:rsidRPr="00813587" w:rsidRDefault="00DD7255" w:rsidP="00DD7255">
      <w:pPr>
        <w:spacing w:line="300" w:lineRule="exact"/>
        <w:jc w:val="both"/>
        <w:rPr>
          <w:rFonts w:ascii="Times New Roman" w:hAnsi="Times New Roman"/>
          <w:sz w:val="26"/>
          <w:szCs w:val="26"/>
        </w:rPr>
      </w:pPr>
      <w:r w:rsidRPr="00813587">
        <w:rPr>
          <w:rFonts w:ascii="Times New Roman" w:hAnsi="Times New Roman"/>
          <w:sz w:val="26"/>
          <w:szCs w:val="26"/>
        </w:rPr>
        <w:t>Số điện thoại………………………………………….Email:……………………………</w:t>
      </w:r>
    </w:p>
    <w:p w:rsidR="00DD7255" w:rsidRPr="00813587" w:rsidRDefault="00DD7255" w:rsidP="00DD7255">
      <w:pPr>
        <w:spacing w:line="300" w:lineRule="exact"/>
        <w:rPr>
          <w:rFonts w:ascii="Times New Roman" w:hAnsi="Times New Roman"/>
          <w:sz w:val="16"/>
          <w:szCs w:val="16"/>
        </w:rPr>
      </w:pPr>
      <w:r w:rsidRPr="00813587">
        <w:rPr>
          <w:rFonts w:ascii="Times New Roman" w:hAnsi="Times New Roman"/>
          <w:sz w:val="26"/>
          <w:szCs w:val="26"/>
        </w:rPr>
        <w:t>Tên đề tài luận văn thẩm định</w:t>
      </w:r>
      <w:r w:rsidRPr="00813587">
        <w:rPr>
          <w:rFonts w:ascii="Times New Roman" w:hAnsi="Times New Roman"/>
          <w:sz w:val="16"/>
          <w:szCs w:val="16"/>
        </w:rPr>
        <w:t>:...........................................................................................................................................................</w:t>
      </w:r>
    </w:p>
    <w:p w:rsidR="00DD7255" w:rsidRPr="00813587" w:rsidRDefault="00DD7255" w:rsidP="00DD7255">
      <w:pPr>
        <w:spacing w:line="300" w:lineRule="exact"/>
        <w:rPr>
          <w:rFonts w:ascii="Times New Roman" w:hAnsi="Times New Roman"/>
          <w:sz w:val="26"/>
          <w:szCs w:val="26"/>
        </w:rPr>
      </w:pPr>
      <w:r w:rsidRPr="00813587">
        <w:rPr>
          <w:rFonts w:ascii="Times New Roman" w:hAnsi="Times New Roman"/>
          <w:sz w:val="26"/>
          <w:szCs w:val="26"/>
        </w:rPr>
        <w:t>Chuyên ngành:</w:t>
      </w:r>
      <w:r w:rsidRPr="00813587">
        <w:rPr>
          <w:rFonts w:ascii="Times New Roman" w:hAnsi="Times New Roman"/>
          <w:sz w:val="16"/>
          <w:szCs w:val="16"/>
        </w:rPr>
        <w:t xml:space="preserve">……………………………….…….. </w:t>
      </w:r>
      <w:r w:rsidRPr="00813587">
        <w:rPr>
          <w:rFonts w:ascii="Times New Roman" w:hAnsi="Times New Roman"/>
          <w:sz w:val="26"/>
          <w:szCs w:val="26"/>
        </w:rPr>
        <w:t>Mã số:</w:t>
      </w:r>
      <w:r w:rsidRPr="00813587">
        <w:rPr>
          <w:rFonts w:ascii="Times New Roman" w:hAnsi="Times New Roman"/>
          <w:sz w:val="16"/>
          <w:szCs w:val="16"/>
        </w:rPr>
        <w:t xml:space="preserve">……………..……….. </w:t>
      </w:r>
      <w:r w:rsidRPr="00813587">
        <w:rPr>
          <w:rFonts w:ascii="Times New Roman" w:hAnsi="Times New Roman"/>
          <w:sz w:val="26"/>
          <w:szCs w:val="26"/>
        </w:rPr>
        <w:t>C</w:t>
      </w:r>
      <w:r w:rsidRPr="00813587">
        <w:rPr>
          <w:rFonts w:ascii="Times New Roman" w:hAnsi="Times New Roman"/>
          <w:sz w:val="26"/>
          <w:szCs w:val="16"/>
        </w:rPr>
        <w:t>S đào tạo:……….</w:t>
      </w:r>
    </w:p>
    <w:p w:rsidR="00DD7255" w:rsidRPr="00813587" w:rsidRDefault="00DD7255" w:rsidP="00DD7255">
      <w:pPr>
        <w:spacing w:line="300" w:lineRule="exact"/>
        <w:jc w:val="center"/>
        <w:rPr>
          <w:rFonts w:ascii="Times New Roman" w:hAnsi="Times New Roman"/>
          <w:b/>
          <w:bCs/>
          <w:sz w:val="26"/>
          <w:lang w:val="vi-VN"/>
        </w:rPr>
      </w:pPr>
      <w:r w:rsidRPr="00813587">
        <w:rPr>
          <w:rFonts w:ascii="Times New Roman" w:hAnsi="Times New Roman"/>
          <w:b/>
          <w:bCs/>
          <w:sz w:val="26"/>
        </w:rPr>
        <w:t>NỘI DUNG NHẬN XÉT</w:t>
      </w:r>
    </w:p>
    <w:p w:rsidR="00DD7255" w:rsidRPr="00813587" w:rsidRDefault="00DD7255" w:rsidP="00DD7255">
      <w:pPr>
        <w:spacing w:line="300" w:lineRule="exact"/>
        <w:jc w:val="both"/>
        <w:rPr>
          <w:rFonts w:ascii="Times New Roman" w:hAnsi="Times New Roman"/>
          <w:b/>
          <w:bCs/>
          <w:sz w:val="26"/>
        </w:rPr>
      </w:pPr>
      <w:r w:rsidRPr="00813587">
        <w:rPr>
          <w:rFonts w:ascii="Times New Roman" w:hAnsi="Times New Roman"/>
          <w:bCs/>
          <w:sz w:val="26"/>
          <w:lang w:val="vi-VN"/>
        </w:rPr>
        <w:t>1.</w:t>
      </w:r>
      <w:r w:rsidRPr="00813587">
        <w:rPr>
          <w:rFonts w:ascii="Times New Roman" w:hAnsi="Times New Roman"/>
          <w:b/>
          <w:bCs/>
          <w:sz w:val="26"/>
          <w:lang w:val="vi-VN"/>
        </w:rPr>
        <w:t xml:space="preserve"> </w:t>
      </w:r>
      <w:r w:rsidRPr="00813587">
        <w:rPr>
          <w:rFonts w:ascii="Times New Roman" w:hAnsi="Times New Roman"/>
          <w:sz w:val="26"/>
          <w:szCs w:val="26"/>
        </w:rPr>
        <w:t>Về tính cần thiết và thời sự của đề tài luận văn</w:t>
      </w:r>
    </w:p>
    <w:p w:rsidR="00DD7255" w:rsidRPr="00813587" w:rsidRDefault="00DD7255" w:rsidP="00DD7255">
      <w:pPr>
        <w:spacing w:line="300" w:lineRule="exact"/>
        <w:rPr>
          <w:rFonts w:ascii="Times New Roman" w:hAnsi="Times New Roman"/>
          <w:sz w:val="16"/>
          <w:szCs w:val="16"/>
        </w:rPr>
      </w:pPr>
      <w:r w:rsidRPr="00813587">
        <w:rPr>
          <w:rFonts w:ascii="Times New Roman" w:hAnsi="Times New Roman"/>
          <w:sz w:val="16"/>
          <w:szCs w:val="16"/>
        </w:rPr>
        <w:t>.........................................................................................................................................................................................................................................</w:t>
      </w:r>
    </w:p>
    <w:p w:rsidR="00DD7255" w:rsidRPr="00813587" w:rsidRDefault="00DD7255" w:rsidP="00DD7255">
      <w:pPr>
        <w:spacing w:line="300" w:lineRule="exact"/>
        <w:jc w:val="both"/>
        <w:rPr>
          <w:rFonts w:ascii="Times New Roman" w:hAnsi="Times New Roman"/>
          <w:spacing w:val="-6"/>
          <w:sz w:val="26"/>
          <w:szCs w:val="26"/>
        </w:rPr>
      </w:pPr>
      <w:r w:rsidRPr="00813587">
        <w:rPr>
          <w:rFonts w:ascii="Times New Roman" w:hAnsi="Times New Roman"/>
          <w:spacing w:val="-6"/>
          <w:sz w:val="26"/>
          <w:szCs w:val="26"/>
        </w:rPr>
        <w:t>2. Về sự trùng lặp của đề tài luận văn với công trình, luận văn, luận án đã công bố ở trong và ngoài nước?; Về tính trung thực, rõ ràng và đầy đủ trong trích dẫn tài liệu tham khảo trong nội dung luận văn.</w:t>
      </w:r>
    </w:p>
    <w:p w:rsidR="00DD7255" w:rsidRPr="00813587" w:rsidRDefault="00DD7255" w:rsidP="00DD7255">
      <w:pPr>
        <w:spacing w:line="300" w:lineRule="exact"/>
        <w:rPr>
          <w:rFonts w:ascii="Times New Roman" w:hAnsi="Times New Roman"/>
          <w:sz w:val="16"/>
          <w:szCs w:val="16"/>
        </w:rPr>
      </w:pPr>
      <w:r w:rsidRPr="00813587">
        <w:rPr>
          <w:rFonts w:ascii="Times New Roman" w:hAnsi="Times New Roman"/>
          <w:sz w:val="16"/>
          <w:szCs w:val="16"/>
        </w:rPr>
        <w:t>.........................................................................................................................................................................................................................................</w:t>
      </w:r>
    </w:p>
    <w:p w:rsidR="00DD7255" w:rsidRPr="00813587" w:rsidRDefault="00DD7255" w:rsidP="00DD7255">
      <w:pPr>
        <w:spacing w:line="300" w:lineRule="exact"/>
        <w:jc w:val="both"/>
        <w:rPr>
          <w:rFonts w:ascii="Times New Roman" w:hAnsi="Times New Roman"/>
          <w:sz w:val="26"/>
          <w:szCs w:val="26"/>
        </w:rPr>
      </w:pPr>
      <w:r w:rsidRPr="00813587">
        <w:rPr>
          <w:rFonts w:ascii="Times New Roman" w:hAnsi="Times New Roman"/>
          <w:sz w:val="26"/>
          <w:szCs w:val="26"/>
        </w:rPr>
        <w:t xml:space="preserve">3. Về sự phù hợp giữa tên đề tài luận văn/ nội dung luận văn với ngành/ chuyên ngành đào tạo; sự phù hợp giữa tên đề tài và nội dung luận văn thạc sĩ. </w:t>
      </w:r>
    </w:p>
    <w:p w:rsidR="00DD7255" w:rsidRPr="00813587" w:rsidRDefault="00DD7255" w:rsidP="00DD7255">
      <w:pPr>
        <w:spacing w:line="300" w:lineRule="exact"/>
        <w:rPr>
          <w:rFonts w:ascii="Times New Roman" w:hAnsi="Times New Roman"/>
          <w:sz w:val="16"/>
          <w:szCs w:val="16"/>
        </w:rPr>
      </w:pPr>
      <w:r w:rsidRPr="00813587">
        <w:rPr>
          <w:rFonts w:ascii="Times New Roman" w:hAnsi="Times New Roman"/>
          <w:sz w:val="16"/>
          <w:szCs w:val="16"/>
        </w:rPr>
        <w:t>........................................................................................................................................................................................................................................</w:t>
      </w:r>
      <w:r w:rsidRPr="00813587">
        <w:rPr>
          <w:rFonts w:ascii="Times New Roman" w:hAnsi="Times New Roman"/>
          <w:sz w:val="26"/>
          <w:szCs w:val="26"/>
          <w:lang w:val="vi-VN"/>
        </w:rPr>
        <w:t>4.</w:t>
      </w:r>
      <w:r w:rsidRPr="00813587">
        <w:rPr>
          <w:rFonts w:ascii="Times New Roman" w:hAnsi="Times New Roman"/>
          <w:sz w:val="16"/>
          <w:szCs w:val="16"/>
          <w:lang w:val="vi-VN"/>
        </w:rPr>
        <w:t xml:space="preserve"> </w:t>
      </w:r>
      <w:r w:rsidRPr="00813587">
        <w:rPr>
          <w:rFonts w:ascii="Times New Roman" w:hAnsi="Times New Roman"/>
          <w:sz w:val="26"/>
          <w:szCs w:val="26"/>
        </w:rPr>
        <w:t>Mức độ tổng quan tài liệu của đề tài.</w:t>
      </w:r>
    </w:p>
    <w:p w:rsidR="00DD7255" w:rsidRPr="00813587" w:rsidRDefault="00DD7255" w:rsidP="00DD7255">
      <w:pPr>
        <w:spacing w:line="300" w:lineRule="exact"/>
        <w:rPr>
          <w:rFonts w:ascii="Times New Roman" w:hAnsi="Times New Roman"/>
          <w:sz w:val="16"/>
          <w:szCs w:val="16"/>
        </w:rPr>
      </w:pPr>
      <w:r w:rsidRPr="00813587">
        <w:rPr>
          <w:rFonts w:ascii="Times New Roman" w:hAnsi="Times New Roman"/>
          <w:sz w:val="16"/>
          <w:szCs w:val="16"/>
        </w:rPr>
        <w:t>.........................................................................................................................................................................................................................................</w:t>
      </w:r>
    </w:p>
    <w:p w:rsidR="00DD7255" w:rsidRPr="00813587" w:rsidRDefault="00DD7255" w:rsidP="00DD7255">
      <w:pPr>
        <w:spacing w:line="300" w:lineRule="exact"/>
        <w:ind w:hanging="357"/>
        <w:jc w:val="both"/>
        <w:rPr>
          <w:rFonts w:ascii="Times New Roman" w:hAnsi="Times New Roman"/>
          <w:sz w:val="26"/>
          <w:szCs w:val="26"/>
        </w:rPr>
      </w:pPr>
    </w:p>
    <w:p w:rsidR="00DD7255" w:rsidRPr="00813587" w:rsidRDefault="00DD7255" w:rsidP="00DD7255">
      <w:pPr>
        <w:spacing w:line="300" w:lineRule="exact"/>
        <w:jc w:val="both"/>
        <w:rPr>
          <w:rFonts w:ascii="Times New Roman" w:hAnsi="Times New Roman"/>
          <w:sz w:val="26"/>
          <w:szCs w:val="26"/>
        </w:rPr>
      </w:pPr>
      <w:r w:rsidRPr="00813587">
        <w:rPr>
          <w:rFonts w:ascii="Times New Roman" w:hAnsi="Times New Roman"/>
          <w:sz w:val="26"/>
          <w:szCs w:val="26"/>
          <w:lang w:val="vi-VN"/>
        </w:rPr>
        <w:t xml:space="preserve">5. </w:t>
      </w:r>
      <w:r w:rsidRPr="00813587">
        <w:rPr>
          <w:rFonts w:ascii="Times New Roman" w:hAnsi="Times New Roman"/>
          <w:sz w:val="26"/>
          <w:szCs w:val="26"/>
        </w:rPr>
        <w:t>Độ tin cậy và tính hiện đại của phương pháp nghiên cứu đề tài luận văn.</w:t>
      </w:r>
    </w:p>
    <w:p w:rsidR="00DD7255" w:rsidRPr="00813587" w:rsidRDefault="00DD7255" w:rsidP="00DD7255">
      <w:pPr>
        <w:spacing w:line="300" w:lineRule="exact"/>
        <w:rPr>
          <w:rFonts w:ascii="Times New Roman" w:hAnsi="Times New Roman"/>
          <w:sz w:val="16"/>
          <w:szCs w:val="16"/>
        </w:rPr>
      </w:pPr>
      <w:r w:rsidRPr="00813587">
        <w:rPr>
          <w:rFonts w:ascii="Times New Roman" w:hAnsi="Times New Roman"/>
          <w:sz w:val="16"/>
          <w:szCs w:val="16"/>
        </w:rPr>
        <w:t>.........................................................................................................................................................................................................................................</w:t>
      </w:r>
    </w:p>
    <w:p w:rsidR="00DD7255" w:rsidRPr="00813587" w:rsidRDefault="00DD7255" w:rsidP="00DD7255">
      <w:pPr>
        <w:spacing w:line="300" w:lineRule="exact"/>
        <w:jc w:val="both"/>
        <w:rPr>
          <w:rFonts w:ascii="Times New Roman" w:hAnsi="Times New Roman"/>
          <w:sz w:val="26"/>
          <w:szCs w:val="26"/>
        </w:rPr>
      </w:pPr>
      <w:r w:rsidRPr="00813587">
        <w:rPr>
          <w:rFonts w:ascii="Times New Roman" w:hAnsi="Times New Roman"/>
          <w:sz w:val="26"/>
          <w:szCs w:val="26"/>
        </w:rPr>
        <w:t xml:space="preserve">6. Luận văn có đóng góp mới về lý luận, học thuật, hoặc kết quả nghiên cứu mới đối với vấn đề khoa học thuộc chuyên ngành đào tạo? Luận văn đảm bảo hàm lượng thông tin khoa học, giá trị khoa học, giá trị thực tiễn, giá trị văn hóa, đạo đức và phù hợp với thuần phong mỹ tục của người Việt </w:t>
      </w:r>
      <w:smartTag w:uri="urn:schemas-microsoft-com:office:smarttags" w:element="country-region">
        <w:smartTag w:uri="urn:schemas-microsoft-com:office:smarttags" w:element="place">
          <w:r w:rsidRPr="00813587">
            <w:rPr>
              <w:rFonts w:ascii="Times New Roman" w:hAnsi="Times New Roman"/>
              <w:sz w:val="26"/>
              <w:szCs w:val="26"/>
            </w:rPr>
            <w:t>Nam</w:t>
          </w:r>
        </w:smartTag>
      </w:smartTag>
      <w:r w:rsidRPr="00813587">
        <w:rPr>
          <w:rFonts w:ascii="Times New Roman" w:hAnsi="Times New Roman"/>
          <w:sz w:val="26"/>
          <w:szCs w:val="26"/>
        </w:rPr>
        <w:t>?</w:t>
      </w:r>
    </w:p>
    <w:p w:rsidR="00DD7255" w:rsidRPr="00813587" w:rsidRDefault="00DD7255" w:rsidP="00DD7255">
      <w:pPr>
        <w:spacing w:line="300" w:lineRule="exact"/>
        <w:rPr>
          <w:rFonts w:ascii="Times New Roman" w:hAnsi="Times New Roman"/>
          <w:sz w:val="16"/>
          <w:szCs w:val="16"/>
        </w:rPr>
      </w:pPr>
      <w:r w:rsidRPr="00813587">
        <w:rPr>
          <w:rFonts w:ascii="Times New Roman" w:hAnsi="Times New Roman"/>
          <w:sz w:val="16"/>
          <w:szCs w:val="16"/>
        </w:rPr>
        <w:t>.........................................................................................................................................................................................................................................</w:t>
      </w:r>
    </w:p>
    <w:p w:rsidR="00DD7255" w:rsidRPr="00813587" w:rsidRDefault="00DD7255" w:rsidP="00DD7255">
      <w:pPr>
        <w:spacing w:line="300" w:lineRule="exact"/>
        <w:jc w:val="both"/>
        <w:rPr>
          <w:rFonts w:ascii="Times New Roman" w:hAnsi="Times New Roman"/>
          <w:sz w:val="26"/>
          <w:szCs w:val="26"/>
        </w:rPr>
      </w:pPr>
      <w:r w:rsidRPr="00813587">
        <w:rPr>
          <w:rFonts w:ascii="Times New Roman" w:hAnsi="Times New Roman"/>
          <w:sz w:val="26"/>
          <w:szCs w:val="26"/>
          <w:lang w:val="vi-VN"/>
        </w:rPr>
        <w:t>7. Ưu điểm và nhược điểm về nội dung</w:t>
      </w:r>
      <w:r w:rsidRPr="00813587">
        <w:rPr>
          <w:rFonts w:ascii="Times New Roman" w:hAnsi="Times New Roman"/>
          <w:sz w:val="26"/>
          <w:szCs w:val="26"/>
        </w:rPr>
        <w:t xml:space="preserve"> và hình thức của luận văn.</w:t>
      </w:r>
    </w:p>
    <w:p w:rsidR="00DD7255" w:rsidRPr="00813587" w:rsidRDefault="00DD7255" w:rsidP="00DD7255">
      <w:pPr>
        <w:spacing w:line="300" w:lineRule="exact"/>
        <w:rPr>
          <w:rFonts w:ascii="Times New Roman" w:hAnsi="Times New Roman"/>
          <w:sz w:val="16"/>
          <w:szCs w:val="16"/>
        </w:rPr>
      </w:pPr>
      <w:r w:rsidRPr="00813587">
        <w:rPr>
          <w:rFonts w:ascii="Times New Roman" w:hAnsi="Times New Roman"/>
          <w:sz w:val="16"/>
          <w:szCs w:val="16"/>
        </w:rPr>
        <w:t>.........................................................................................................................................................................................................................................</w:t>
      </w:r>
    </w:p>
    <w:p w:rsidR="00DD7255" w:rsidRPr="00813587" w:rsidRDefault="00DD7255" w:rsidP="00DD7255">
      <w:pPr>
        <w:spacing w:line="300" w:lineRule="exact"/>
        <w:jc w:val="both"/>
        <w:rPr>
          <w:rFonts w:ascii="Times New Roman" w:hAnsi="Times New Roman"/>
          <w:sz w:val="26"/>
          <w:szCs w:val="26"/>
        </w:rPr>
      </w:pPr>
      <w:r w:rsidRPr="00813587">
        <w:rPr>
          <w:rFonts w:ascii="Times New Roman" w:hAnsi="Times New Roman"/>
          <w:sz w:val="26"/>
          <w:szCs w:val="26"/>
        </w:rPr>
        <w:t>8. Đánh giá sơ bộ giá trị khoa học của bài báo liên quan đến nội dung luận văn đã công bố trên tạp chí khoa học, tuyển tập công trình, kỷ yếu hội nghị khoa học... (nếu có).</w:t>
      </w:r>
    </w:p>
    <w:p w:rsidR="00DD7255" w:rsidRPr="00813587" w:rsidRDefault="00DD7255" w:rsidP="00DD7255">
      <w:pPr>
        <w:spacing w:line="300" w:lineRule="exact"/>
        <w:rPr>
          <w:rFonts w:ascii="Times New Roman" w:hAnsi="Times New Roman"/>
          <w:sz w:val="16"/>
          <w:szCs w:val="16"/>
        </w:rPr>
      </w:pPr>
      <w:r w:rsidRPr="00813587">
        <w:rPr>
          <w:rFonts w:ascii="Times New Roman" w:hAnsi="Times New Roman"/>
          <w:sz w:val="16"/>
          <w:szCs w:val="16"/>
        </w:rPr>
        <w:t>.........................................................................................................................................................................................................................................</w:t>
      </w:r>
    </w:p>
    <w:p w:rsidR="00DD7255" w:rsidRPr="00813587" w:rsidRDefault="00EF2554" w:rsidP="00DD7255">
      <w:pPr>
        <w:spacing w:line="300" w:lineRule="exact"/>
        <w:jc w:val="both"/>
        <w:rPr>
          <w:rFonts w:ascii="Times New Roman" w:hAnsi="Times New Roman"/>
          <w:sz w:val="26"/>
          <w:szCs w:val="26"/>
        </w:rPr>
      </w:pPr>
      <w:r w:rsidRPr="00813587">
        <w:rPr>
          <w:rFonts w:ascii="Times New Roman" w:hAnsi="Times New Roman"/>
          <w:noProof/>
          <w:sz w:val="26"/>
          <w:szCs w:val="26"/>
        </w:rPr>
        <w:pict>
          <v:rect id="Rectangle 46" o:spid="_x0000_s1027" style="position:absolute;left:0;text-align:left;margin-left:414.6pt;margin-top:14.35pt;width:14pt;height:1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"/>
        </w:pict>
      </w:r>
      <w:r w:rsidRPr="00813587">
        <w:rPr>
          <w:rFonts w:ascii="Times New Roman" w:hAnsi="Times New Roman"/>
          <w:noProof/>
          <w:sz w:val="26"/>
          <w:szCs w:val="26"/>
        </w:rPr>
        <w:pict>
          <v:rect id="_x0000_s1029" style="position:absolute;left:0;text-align:left;margin-left:414.5pt;margin-top:1.45pt;width:14pt;height:1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"/>
        </w:pict>
      </w:r>
      <w:r w:rsidR="00DD7255" w:rsidRPr="00813587">
        <w:rPr>
          <w:rFonts w:ascii="Times New Roman" w:hAnsi="Times New Roman"/>
          <w:sz w:val="26"/>
          <w:szCs w:val="26"/>
        </w:rPr>
        <w:t>9. Đánh giá chung về luận văn (</w:t>
      </w:r>
      <w:r w:rsidR="00DD7255" w:rsidRPr="00813587">
        <w:rPr>
          <w:rFonts w:ascii="Times New Roman" w:hAnsi="Times New Roman"/>
          <w:i/>
          <w:sz w:val="26"/>
          <w:szCs w:val="26"/>
        </w:rPr>
        <w:t xml:space="preserve">Đánh dấu </w:t>
      </w:r>
      <w:r w:rsidR="00DD7255" w:rsidRPr="00813587">
        <w:rPr>
          <w:rFonts w:ascii="Times New Roman" w:hAnsi="Times New Roman"/>
          <w:i/>
          <w:sz w:val="26"/>
          <w:szCs w:val="26"/>
          <w:lang w:val="vi-VN"/>
        </w:rPr>
        <w:t xml:space="preserve">X </w:t>
      </w:r>
      <w:r w:rsidR="00DD7255" w:rsidRPr="00813587">
        <w:rPr>
          <w:rFonts w:ascii="Times New Roman" w:hAnsi="Times New Roman"/>
          <w:sz w:val="26"/>
          <w:szCs w:val="26"/>
        </w:rPr>
        <w:t xml:space="preserve"> </w:t>
      </w:r>
      <w:r w:rsidR="00DD7255" w:rsidRPr="00813587">
        <w:rPr>
          <w:rFonts w:ascii="Times New Roman" w:hAnsi="Times New Roman"/>
          <w:i/>
          <w:sz w:val="26"/>
          <w:szCs w:val="26"/>
        </w:rPr>
        <w:t>vào ô thích hợp</w:t>
      </w:r>
      <w:r w:rsidR="00DD7255" w:rsidRPr="00813587">
        <w:rPr>
          <w:rFonts w:ascii="Times New Roman" w:hAnsi="Times New Roman"/>
          <w:sz w:val="26"/>
          <w:szCs w:val="26"/>
        </w:rPr>
        <w:t xml:space="preserve">): - Đạt yêu cầu             </w:t>
      </w:r>
    </w:p>
    <w:p w:rsidR="00DD7255" w:rsidRPr="00813587" w:rsidRDefault="00EF2554" w:rsidP="00DD7255">
      <w:pPr>
        <w:spacing w:line="300" w:lineRule="exact"/>
        <w:jc w:val="both"/>
        <w:rPr>
          <w:rFonts w:ascii="Times New Roman" w:hAnsi="Times New Roman"/>
          <w:sz w:val="26"/>
          <w:szCs w:val="26"/>
        </w:rPr>
      </w:pPr>
      <w:r w:rsidRPr="00813587">
        <w:rPr>
          <w:rFonts w:ascii="Times New Roman" w:hAnsi="Times New Roman"/>
          <w:noProof/>
          <w:sz w:val="26"/>
          <w:szCs w:val="26"/>
        </w:rPr>
        <w:pict>
          <v:rect id="_x0000_s1028" style="position:absolute;left:0;text-align:left;margin-left:113.5pt;margin-top:1.95pt;width:14pt;height:1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"/>
        </w:pict>
      </w:r>
      <w:r w:rsidR="00DD7255" w:rsidRPr="00813587">
        <w:rPr>
          <w:rFonts w:ascii="Times New Roman" w:hAnsi="Times New Roman"/>
          <w:sz w:val="26"/>
          <w:szCs w:val="26"/>
        </w:rPr>
        <w:t xml:space="preserve">- Không đạt yêu cầu                  - Đạt yêu cầu nhưng phải bổ sung, chỉnh sửa              </w:t>
      </w:r>
    </w:p>
    <w:p w:rsidR="00DD7255" w:rsidRPr="00813587" w:rsidRDefault="00DD7255" w:rsidP="00DD7255">
      <w:pPr>
        <w:snapToGrid w:val="0"/>
        <w:spacing w:line="300" w:lineRule="exact"/>
        <w:rPr>
          <w:rFonts w:ascii="Times New Roman" w:hAnsi="Times New Roman"/>
          <w:sz w:val="26"/>
          <w:szCs w:val="26"/>
        </w:rPr>
      </w:pPr>
      <w:r w:rsidRPr="00813587">
        <w:rPr>
          <w:rFonts w:ascii="Times New Roman" w:hAnsi="Times New Roman"/>
          <w:sz w:val="26"/>
          <w:szCs w:val="26"/>
        </w:rPr>
        <w:t>Ý kiến khác…………………………………………………………………………………</w:t>
      </w:r>
    </w:p>
    <w:p w:rsidR="00DD7255" w:rsidRPr="00813587" w:rsidRDefault="00DD7255" w:rsidP="00DD7255">
      <w:pPr>
        <w:spacing w:line="300" w:lineRule="exact"/>
        <w:jc w:val="both"/>
        <w:rPr>
          <w:rFonts w:ascii="Times New Roman" w:hAnsi="Times New Roman"/>
          <w:i/>
        </w:rPr>
      </w:pPr>
      <w:r w:rsidRPr="00813587">
        <w:rPr>
          <w:rFonts w:ascii="Times New Roman" w:hAnsi="Times New Roman"/>
          <w:i/>
        </w:rPr>
        <w:t xml:space="preserve">                                                                         Ngày           tháng         năm 20</w:t>
      </w:r>
      <w:r w:rsidRPr="00813587">
        <w:rPr>
          <w:rFonts w:ascii="Times New Roman" w:hAnsi="Times New Roman"/>
          <w:i/>
          <w:sz w:val="16"/>
          <w:szCs w:val="16"/>
        </w:rPr>
        <w:t>...........</w:t>
      </w:r>
    </w:p>
    <w:p w:rsidR="00DD7255" w:rsidRPr="00813587" w:rsidRDefault="00DD7255" w:rsidP="00DD7255">
      <w:pPr>
        <w:spacing w:line="300" w:lineRule="exact"/>
        <w:jc w:val="both"/>
        <w:rPr>
          <w:rFonts w:ascii="Times New Roman" w:hAnsi="Times New Roman"/>
          <w:b/>
          <w:bCs/>
        </w:rPr>
      </w:pPr>
      <w:r w:rsidRPr="00813587">
        <w:rPr>
          <w:rFonts w:ascii="Times New Roman" w:hAnsi="Times New Roman"/>
          <w:b/>
          <w:bCs/>
        </w:rPr>
        <w:t xml:space="preserve">                                                                                      </w:t>
      </w:r>
      <w:r w:rsidRPr="00813587">
        <w:rPr>
          <w:rFonts w:ascii="Times New Roman" w:hAnsi="Times New Roman"/>
          <w:b/>
          <w:bCs/>
          <w:sz w:val="26"/>
        </w:rPr>
        <w:t xml:space="preserve">NGƯỜI THẨM ĐỊNH </w:t>
      </w:r>
      <w:r w:rsidRPr="00813587">
        <w:rPr>
          <w:rStyle w:val="FootnoteReference"/>
          <w:rFonts w:ascii="Times New Roman" w:hAnsi="Times New Roman"/>
          <w:b/>
          <w:bCs/>
          <w:sz w:val="26"/>
        </w:rPr>
        <w:footnoteReference w:id="1"/>
      </w:r>
    </w:p>
    <w:p w:rsidR="00DD7255" w:rsidRPr="00813587" w:rsidRDefault="00DD7255" w:rsidP="00DD7255">
      <w:pPr>
        <w:spacing w:line="300" w:lineRule="exact"/>
        <w:jc w:val="both"/>
        <w:rPr>
          <w:rFonts w:ascii="Times New Roman" w:hAnsi="Times New Roman"/>
          <w:b/>
          <w:bCs/>
        </w:rPr>
      </w:pPr>
    </w:p>
    <w:p w:rsidR="00DD7255" w:rsidRPr="00813587" w:rsidRDefault="00DD7255" w:rsidP="00DD7255">
      <w:pPr>
        <w:spacing w:before="60"/>
        <w:jc w:val="both"/>
        <w:rPr>
          <w:rFonts w:ascii="Times New Roman" w:hAnsi="Times New Roman"/>
          <w:b/>
          <w:i/>
          <w:szCs w:val="26"/>
          <w:u w:val="single"/>
        </w:rPr>
      </w:pPr>
    </w:p>
    <w:p w:rsidR="00DD7255" w:rsidRPr="00813587" w:rsidRDefault="00DD7255" w:rsidP="00DD7255">
      <w:pPr>
        <w:tabs>
          <w:tab w:val="center" w:pos="7200"/>
        </w:tabs>
        <w:spacing w:line="312" w:lineRule="auto"/>
        <w:ind w:right="-720"/>
        <w:rPr>
          <w:rFonts w:ascii="Times New Roman" w:hAnsi="Times New Roman"/>
          <w:sz w:val="26"/>
          <w:szCs w:val="26"/>
        </w:rPr>
      </w:pPr>
    </w:p>
    <w:bookmarkEnd w:id="0"/>
    <w:p w:rsidR="00784D31" w:rsidRPr="00813587" w:rsidRDefault="00784D31">
      <w:pPr>
        <w:rPr>
          <w:rFonts w:ascii="Times New Roman" w:hAnsi="Times New Roman"/>
        </w:rPr>
      </w:pPr>
    </w:p>
    <w:sectPr w:rsidR="00784D31" w:rsidRPr="00813587" w:rsidSect="009A6F3B">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554" w:rsidRDefault="00EF2554" w:rsidP="00DD7255">
      <w:r>
        <w:separator/>
      </w:r>
    </w:p>
  </w:endnote>
  <w:endnote w:type="continuationSeparator" w:id="0">
    <w:p w:rsidR="00EF2554" w:rsidRDefault="00EF2554" w:rsidP="00DD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554" w:rsidRDefault="00EF2554" w:rsidP="00DD7255">
      <w:r>
        <w:separator/>
      </w:r>
    </w:p>
  </w:footnote>
  <w:footnote w:type="continuationSeparator" w:id="0">
    <w:p w:rsidR="00EF2554" w:rsidRDefault="00EF2554" w:rsidP="00DD7255">
      <w:r>
        <w:continuationSeparator/>
      </w:r>
    </w:p>
  </w:footnote>
  <w:footnote w:id="1">
    <w:p w:rsidR="00DD7255" w:rsidRPr="00572EDB" w:rsidRDefault="00DD7255" w:rsidP="00DD7255">
      <w:pPr>
        <w:jc w:val="both"/>
        <w:rPr>
          <w:rFonts w:asciiTheme="majorHAnsi" w:hAnsiTheme="majorHAnsi" w:cstheme="majorHAnsi"/>
          <w:b/>
          <w:sz w:val="26"/>
          <w:szCs w:val="26"/>
        </w:rPr>
      </w:pPr>
      <w:r>
        <w:rPr>
          <w:rStyle w:val="FootnoteReference"/>
        </w:rPr>
        <w:footnoteRef/>
      </w:r>
      <w:r>
        <w:t xml:space="preserve"> </w:t>
      </w:r>
      <w:r w:rsidRPr="0070295A">
        <w:rPr>
          <w:rFonts w:ascii="Times New Roman" w:hAnsi="Times New Roman"/>
        </w:rPr>
        <w:t xml:space="preserve">Người thẩm </w:t>
      </w:r>
      <w:r w:rsidRPr="0070295A">
        <w:rPr>
          <w:rFonts w:ascii="Times New Roman" w:hAnsi="Times New Roman" w:hint="eastAsia"/>
        </w:rPr>
        <w:t>đ</w:t>
      </w:r>
      <w:r w:rsidRPr="0070295A">
        <w:rPr>
          <w:rFonts w:ascii="Times New Roman" w:hAnsi="Times New Roman"/>
        </w:rPr>
        <w:t xml:space="preserve">ịnh viết ý kiến nhận xét thành 02 bản, 01 bản có đầy đủ chữ kí, họ tên, chức danh, học vị, </w:t>
      </w:r>
      <w:r>
        <w:rPr>
          <w:rFonts w:ascii="Times New Roman" w:hAnsi="Times New Roman"/>
        </w:rPr>
        <w:t>c</w:t>
      </w:r>
      <w:r w:rsidRPr="000D6891">
        <w:rPr>
          <w:rFonts w:ascii="Times New Roman" w:hAnsi="Times New Roman" w:hint="eastAsia"/>
        </w:rPr>
        <w:t>ơ</w:t>
      </w:r>
      <w:r>
        <w:rPr>
          <w:rFonts w:ascii="Times New Roman" w:hAnsi="Times New Roman"/>
        </w:rPr>
        <w:t xml:space="preserve"> quan</w:t>
      </w:r>
      <w:r w:rsidRPr="0070295A">
        <w:rPr>
          <w:rFonts w:ascii="Times New Roman" w:hAnsi="Times New Roman"/>
        </w:rPr>
        <w:t xml:space="preserve"> công tác; 01 bản không ghi các thông t</w:t>
      </w:r>
      <w:r>
        <w:rPr>
          <w:rFonts w:ascii="Times New Roman" w:hAnsi="Times New Roman"/>
        </w:rPr>
        <w:t>in.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7255"/>
    <w:rsid w:val="00635C33"/>
    <w:rsid w:val="00784D31"/>
    <w:rsid w:val="00813587"/>
    <w:rsid w:val="009A6F3B"/>
    <w:rsid w:val="009D1C78"/>
    <w:rsid w:val="00DD7255"/>
    <w:rsid w:val="00EF2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0"/>
    <o:shapelayout v:ext="edit">
      <o:idmap v:ext="edit" data="1"/>
      <o:rules v:ext="edit">
        <o:r id="V:Rule1" type="connector" idref="#Straight Arrow Connector 9"/>
      </o:rules>
    </o:shapelayout>
  </w:shapeDefaults>
  <w:decimalSymbol w:val="."/>
  <w:listSeparator w:val=","/>
  <w15:docId w15:val="{8ACD53DF-1EDB-4B59-A069-848525CD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25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DD72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thaytrung</dc:creator>
  <cp:lastModifiedBy>ASUS</cp:lastModifiedBy>
  <cp:revision>3</cp:revision>
  <dcterms:created xsi:type="dcterms:W3CDTF">2022-01-06T08:11:00Z</dcterms:created>
  <dcterms:modified xsi:type="dcterms:W3CDTF">2022-01-14T02:14:00Z</dcterms:modified>
</cp:coreProperties>
</file>